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7A" w:rsidRPr="00825C2B" w:rsidRDefault="00870B7A" w:rsidP="00870B7A">
      <w:pPr>
        <w:pStyle w:val="a3"/>
        <w:spacing w:line="360" w:lineRule="auto"/>
        <w:jc w:val="both"/>
        <w:rPr>
          <w:rFonts w:ascii="黑体" w:eastAsia="黑体" w:hAnsi="黑体"/>
          <w:b/>
          <w:sz w:val="28"/>
          <w:szCs w:val="28"/>
        </w:rPr>
      </w:pPr>
      <w:r w:rsidRPr="00825C2B">
        <w:rPr>
          <w:rFonts w:ascii="黑体" w:eastAsia="黑体" w:hAnsi="黑体" w:hint="eastAsia"/>
          <w:b/>
          <w:sz w:val="28"/>
          <w:szCs w:val="28"/>
        </w:rPr>
        <w:t>附：2017中国西部家禽产业创新发展论坛参会回执</w:t>
      </w:r>
    </w:p>
    <w:tbl>
      <w:tblPr>
        <w:tblW w:w="8447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2693"/>
        <w:gridCol w:w="4123"/>
      </w:tblGrid>
      <w:tr w:rsidR="00870B7A" w:rsidTr="002F54E6">
        <w:trPr>
          <w:trHeight w:val="521"/>
          <w:jc w:val="center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8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70B7A" w:rsidTr="002F54E6">
        <w:trPr>
          <w:trHeight w:val="521"/>
          <w:jc w:val="center"/>
        </w:trPr>
        <w:tc>
          <w:tcPr>
            <w:tcW w:w="1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68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70B7A" w:rsidTr="002F54E6">
        <w:trPr>
          <w:trHeight w:val="521"/>
          <w:jc w:val="center"/>
        </w:trPr>
        <w:tc>
          <w:tcPr>
            <w:tcW w:w="1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参会人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手机</w:t>
            </w:r>
          </w:p>
        </w:tc>
      </w:tr>
      <w:tr w:rsidR="00870B7A" w:rsidTr="002F54E6">
        <w:trPr>
          <w:trHeight w:val="521"/>
          <w:jc w:val="center"/>
        </w:trPr>
        <w:tc>
          <w:tcPr>
            <w:tcW w:w="1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70B7A" w:rsidTr="002F54E6">
        <w:trPr>
          <w:trHeight w:val="521"/>
          <w:jc w:val="center"/>
        </w:trPr>
        <w:tc>
          <w:tcPr>
            <w:tcW w:w="1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70B7A" w:rsidTr="002F54E6">
        <w:trPr>
          <w:trHeight w:val="521"/>
          <w:jc w:val="center"/>
        </w:trPr>
        <w:tc>
          <w:tcPr>
            <w:tcW w:w="1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70B7A" w:rsidTr="002F54E6">
        <w:trPr>
          <w:trHeight w:val="521"/>
          <w:jc w:val="center"/>
        </w:trPr>
        <w:tc>
          <w:tcPr>
            <w:tcW w:w="1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8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0B7A" w:rsidRDefault="00870B7A" w:rsidP="002F54E6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870B7A" w:rsidRDefault="00870B7A" w:rsidP="00870B7A">
      <w:pPr>
        <w:spacing w:line="360" w:lineRule="auto"/>
        <w:rPr>
          <w:b/>
        </w:rPr>
      </w:pPr>
      <w:r>
        <w:rPr>
          <w:rFonts w:hint="eastAsia"/>
          <w:b/>
        </w:rPr>
        <w:t>参会</w:t>
      </w:r>
      <w:r w:rsidRPr="0001317A">
        <w:rPr>
          <w:rFonts w:hint="eastAsia"/>
          <w:b/>
        </w:rPr>
        <w:t>回</w:t>
      </w:r>
      <w:r w:rsidRPr="0001317A">
        <w:rPr>
          <w:b/>
        </w:rPr>
        <w:t>执请发：</w:t>
      </w:r>
      <w:proofErr w:type="gramStart"/>
      <w:r>
        <w:rPr>
          <w:b/>
        </w:rPr>
        <w:t>刘幸</w:t>
      </w:r>
      <w:proofErr w:type="gramEnd"/>
      <w:r>
        <w:rPr>
          <w:b/>
        </w:rPr>
        <w:t xml:space="preserve"> </w:t>
      </w:r>
      <w:hyperlink r:id="rId4" w:history="1">
        <w:r w:rsidRPr="00277451">
          <w:rPr>
            <w:rStyle w:val="a4"/>
            <w:b/>
          </w:rPr>
          <w:t>1113916342@qq.com</w:t>
        </w:r>
      </w:hyperlink>
    </w:p>
    <w:p w:rsidR="00EB7406" w:rsidRPr="00870B7A" w:rsidRDefault="00EB7406">
      <w:bookmarkStart w:id="0" w:name="_GoBack"/>
      <w:bookmarkEnd w:id="0"/>
    </w:p>
    <w:sectPr w:rsidR="00EB7406" w:rsidRPr="00870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7A"/>
    <w:rsid w:val="00870B7A"/>
    <w:rsid w:val="00EB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D4CA2-806D-472A-9A47-1F3F0292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7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70B7A"/>
    <w:rPr>
      <w:sz w:val="18"/>
      <w:szCs w:val="18"/>
    </w:rPr>
  </w:style>
  <w:style w:type="character" w:styleId="a4">
    <w:name w:val="Hyperlink"/>
    <w:rsid w:val="00870B7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13916342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2017-09-18T09:53:00Z</dcterms:created>
  <dcterms:modified xsi:type="dcterms:W3CDTF">2017-09-18T09:54:00Z</dcterms:modified>
</cp:coreProperties>
</file>